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C8" w:rsidRDefault="002D5EAF">
      <w:r>
        <w:t xml:space="preserve">Alton Kuhn, Eric </w:t>
      </w:r>
      <w:proofErr w:type="spellStart"/>
      <w:r>
        <w:t>Milis</w:t>
      </w:r>
      <w:proofErr w:type="spellEnd"/>
      <w:r>
        <w:t xml:space="preserve">, Brad </w:t>
      </w:r>
      <w:proofErr w:type="spellStart"/>
      <w:r>
        <w:t>Lavan</w:t>
      </w:r>
      <w:proofErr w:type="spellEnd"/>
    </w:p>
    <w:p w:rsidR="002D5EAF" w:rsidRDefault="002D5EAF"/>
    <w:p w:rsidR="002D5EAF" w:rsidRDefault="002D5EAF">
      <w:pPr>
        <w:rPr>
          <w:u w:val="single"/>
        </w:rPr>
      </w:pPr>
      <w:r>
        <w:rPr>
          <w:u w:val="single"/>
        </w:rPr>
        <w:t>Hurricane Katrina Image</w:t>
      </w:r>
    </w:p>
    <w:p w:rsidR="002D5EAF" w:rsidRDefault="002D5EAF">
      <w:pPr>
        <w:rPr>
          <w:u w:val="single"/>
        </w:rPr>
      </w:pPr>
    </w:p>
    <w:p w:rsidR="002D5EAF" w:rsidRDefault="002D5EAF" w:rsidP="002D5EAF">
      <w:pPr>
        <w:pStyle w:val="ListParagraph"/>
        <w:numPr>
          <w:ilvl w:val="0"/>
          <w:numId w:val="1"/>
        </w:numPr>
      </w:pPr>
      <w:r>
        <w:t xml:space="preserve">The image of the search and rescue effort by New Orleans residents following Hurricane Katrina fits with the content of Clegg’s </w:t>
      </w:r>
      <w:r>
        <w:rPr>
          <w:i/>
        </w:rPr>
        <w:t>Armageddon Science: The Science of Mass Destruction.</w:t>
      </w:r>
      <w:r>
        <w:t xml:space="preserve">  The book discusses different methods of mass destruction and how it affects the population.  Natural disasters come up I the later chapters and Hurricane Katrina was a disaster that affected many lives and the community as a whole.  The event received immense media attention and is a controversial issue in regards to the governments handling of the aftermath, which can spark great classroom discussion in a Social Studies classroom.</w:t>
      </w:r>
    </w:p>
    <w:p w:rsidR="005E23C9" w:rsidRDefault="005E23C9" w:rsidP="005E23C9">
      <w:pPr>
        <w:pStyle w:val="ListParagraph"/>
      </w:pPr>
    </w:p>
    <w:p w:rsidR="002D5EAF" w:rsidRDefault="002D5EAF" w:rsidP="002D5EAF">
      <w:pPr>
        <w:pStyle w:val="ListParagraph"/>
        <w:numPr>
          <w:ilvl w:val="0"/>
          <w:numId w:val="1"/>
        </w:numPr>
      </w:pPr>
      <w:r>
        <w:t>Students will be assessed in regards to the image in an informal manner.  Students will be judged on their reasoning and arguments presented in the class discussion of the image and natural disasters.  Students will also be judged on participation because if a student is passive during discussion, they will not gain nearly as much as those engaged w</w:t>
      </w:r>
      <w:r w:rsidR="005E23C9">
        <w:t>ith the material and discussion.</w:t>
      </w:r>
    </w:p>
    <w:p w:rsidR="005E23C9" w:rsidRDefault="005E23C9" w:rsidP="005E23C9">
      <w:pPr>
        <w:pStyle w:val="ListParagraph"/>
      </w:pPr>
    </w:p>
    <w:p w:rsidR="002D5EAF" w:rsidRDefault="002D5EAF" w:rsidP="002D5EAF">
      <w:pPr>
        <w:pStyle w:val="ListParagraph"/>
        <w:numPr>
          <w:ilvl w:val="0"/>
          <w:numId w:val="1"/>
        </w:numPr>
      </w:pPr>
      <w:r>
        <w:t xml:space="preserve">The </w:t>
      </w:r>
      <w:r w:rsidR="005E23C9">
        <w:t>learning</w:t>
      </w:r>
      <w:r>
        <w:t xml:space="preserve"> object can be re-used, repurposed, accessible, and durable.  It can be re-used by being placed on a test as an essay question, repurposed by being used in a science class about what causes natural disasters or in a humanities class by discussing the people in the image and </w:t>
      </w:r>
      <w:r w:rsidR="005E23C9">
        <w:t>residents</w:t>
      </w:r>
      <w:r>
        <w:t xml:space="preserve"> of New Orleans</w:t>
      </w:r>
      <w:r w:rsidR="005E23C9">
        <w:t xml:space="preserve">, accessible by being placed on </w:t>
      </w:r>
      <w:proofErr w:type="spellStart"/>
      <w:r w:rsidR="005E23C9">
        <w:t>Curriki</w:t>
      </w:r>
      <w:proofErr w:type="spellEnd"/>
      <w:r w:rsidR="005E23C9">
        <w:t xml:space="preserve"> or on any other sharing resource for other teachers, and durable because Hurricane Katrina was such a terrible event and one that will be remembered throughout history, thus the learning object will be relevant for many years.</w:t>
      </w:r>
    </w:p>
    <w:p w:rsidR="005E23C9" w:rsidRDefault="005E23C9" w:rsidP="005E23C9"/>
    <w:p w:rsidR="005E23C9" w:rsidRDefault="005E23C9" w:rsidP="005E23C9">
      <w:pPr>
        <w:pStyle w:val="ListParagraph"/>
      </w:pPr>
    </w:p>
    <w:p w:rsidR="005E23C9" w:rsidRPr="002D5EAF" w:rsidRDefault="005E23C9" w:rsidP="002D5EAF">
      <w:pPr>
        <w:pStyle w:val="ListParagraph"/>
        <w:numPr>
          <w:ilvl w:val="0"/>
          <w:numId w:val="1"/>
        </w:numPr>
      </w:pPr>
      <w:r>
        <w:t>Again, Hurricane Katrina is an event that can be discussed in multiple classes and connected effectively to students, ideas, and other learning objects.  By using it for discussion it will provide a great opportunity for students to learn from other students’ ideas and views about natural disasters and the end of the world.  Also, with other learning objects because all of our learning objects deal with mass destruction and Armageddon.</w:t>
      </w:r>
      <w:bookmarkStart w:id="0" w:name="_GoBack"/>
      <w:bookmarkEnd w:id="0"/>
    </w:p>
    <w:sectPr w:rsidR="005E23C9" w:rsidRPr="002D5EAF" w:rsidSect="00E35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0F01"/>
    <w:multiLevelType w:val="hybridMultilevel"/>
    <w:tmpl w:val="A2C85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AF"/>
    <w:rsid w:val="002D5EAF"/>
    <w:rsid w:val="005E23C9"/>
    <w:rsid w:val="00835AC8"/>
    <w:rsid w:val="00E3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FB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1774</Characters>
  <Application>Microsoft Macintosh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Price</dc:creator>
  <cp:keywords/>
  <dc:description/>
  <cp:lastModifiedBy>Ashley Price</cp:lastModifiedBy>
  <cp:revision>1</cp:revision>
  <dcterms:created xsi:type="dcterms:W3CDTF">2012-06-17T19:02:00Z</dcterms:created>
  <dcterms:modified xsi:type="dcterms:W3CDTF">2012-06-17T19:21:00Z</dcterms:modified>
</cp:coreProperties>
</file>